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2CD" w:rsidRPr="006F52CD" w:rsidRDefault="00DC3F87" w:rsidP="006F52CD">
      <w:pPr>
        <w:spacing w:after="0" w:line="240" w:lineRule="auto"/>
        <w:ind w:right="-512"/>
        <w:jc w:val="center"/>
        <w:rPr>
          <w:rFonts w:ascii="Times New Roman" w:eastAsia="Times New Roman" w:hAnsi="Times New Roman" w:cs="Times New Roman"/>
          <w:b/>
          <w:bCs/>
          <w:iCs/>
          <w:color w:val="0D0D0D"/>
          <w:sz w:val="24"/>
          <w:szCs w:val="24"/>
          <w:lang w:eastAsia="ru-RU"/>
        </w:rPr>
      </w:pPr>
      <w:r>
        <w:rPr>
          <w:noProof/>
          <w:lang w:eastAsia="ru-RU"/>
        </w:rPr>
        <w:t xml:space="preserve"> </w:t>
      </w:r>
      <w:r w:rsidR="006F52CD" w:rsidRPr="006F52CD">
        <w:rPr>
          <w:rFonts w:ascii="Times New Roman" w:eastAsia="Times New Roman" w:hAnsi="Times New Roman" w:cs="Times New Roman"/>
          <w:b/>
          <w:bCs/>
          <w:iCs/>
          <w:color w:val="0D0D0D"/>
          <w:sz w:val="24"/>
          <w:szCs w:val="24"/>
          <w:lang w:eastAsia="ru-RU"/>
        </w:rPr>
        <w:t xml:space="preserve">       Муниципальное бюджетное учреждение культуры</w:t>
      </w:r>
    </w:p>
    <w:p w:rsidR="006F52CD" w:rsidRPr="006F52CD" w:rsidRDefault="006F52CD" w:rsidP="006F52CD">
      <w:pPr>
        <w:spacing w:after="0" w:line="240" w:lineRule="auto"/>
        <w:ind w:left="709" w:right="288"/>
        <w:jc w:val="center"/>
        <w:rPr>
          <w:rFonts w:ascii="Times New Roman" w:eastAsia="Times New Roman" w:hAnsi="Times New Roman" w:cs="Times New Roman"/>
          <w:b/>
          <w:bCs/>
          <w:iCs/>
          <w:color w:val="0D0D0D"/>
          <w:sz w:val="24"/>
          <w:szCs w:val="24"/>
          <w:lang w:eastAsia="ru-RU"/>
        </w:rPr>
      </w:pPr>
      <w:r w:rsidRPr="006F52CD">
        <w:rPr>
          <w:rFonts w:ascii="Times New Roman" w:eastAsia="Times New Roman" w:hAnsi="Times New Roman" w:cs="Times New Roman"/>
          <w:b/>
          <w:bCs/>
          <w:iCs/>
          <w:color w:val="0D0D0D"/>
          <w:sz w:val="24"/>
          <w:szCs w:val="24"/>
          <w:lang w:eastAsia="ru-RU"/>
        </w:rPr>
        <w:t xml:space="preserve">          «Межпоселенческая библиотека»</w:t>
      </w:r>
    </w:p>
    <w:p w:rsidR="006F52CD" w:rsidRPr="006F52CD" w:rsidRDefault="006F52CD" w:rsidP="006F52CD">
      <w:pPr>
        <w:tabs>
          <w:tab w:val="left" w:pos="1764"/>
        </w:tabs>
        <w:spacing w:after="0" w:line="240" w:lineRule="auto"/>
        <w:ind w:left="851" w:right="288"/>
        <w:jc w:val="center"/>
        <w:rPr>
          <w:rFonts w:ascii="Times New Roman" w:eastAsia="Times New Roman" w:hAnsi="Times New Roman" w:cs="Times New Roman"/>
          <w:b/>
          <w:bCs/>
          <w:iCs/>
          <w:color w:val="0D0D0D"/>
          <w:sz w:val="24"/>
          <w:szCs w:val="24"/>
          <w:lang w:eastAsia="ru-RU"/>
        </w:rPr>
      </w:pPr>
      <w:r w:rsidRPr="006F52CD">
        <w:rPr>
          <w:rFonts w:ascii="Times New Roman" w:eastAsia="Times New Roman" w:hAnsi="Times New Roman" w:cs="Times New Roman"/>
          <w:b/>
          <w:bCs/>
          <w:iCs/>
          <w:color w:val="0D0D0D"/>
          <w:sz w:val="24"/>
          <w:szCs w:val="24"/>
          <w:lang w:eastAsia="ru-RU"/>
        </w:rPr>
        <w:t xml:space="preserve">    Отдел по работе с детьми</w:t>
      </w:r>
    </w:p>
    <w:p w:rsidR="00FD6DE9" w:rsidRDefault="00FD6DE9">
      <w:pPr>
        <w:rPr>
          <w:noProof/>
          <w:lang w:eastAsia="ru-RU"/>
        </w:rPr>
      </w:pPr>
    </w:p>
    <w:p w:rsidR="00FD6DE9" w:rsidRDefault="00FD6DE9">
      <w:pPr>
        <w:rPr>
          <w:noProof/>
          <w:lang w:eastAsia="ru-RU"/>
        </w:rPr>
      </w:pPr>
    </w:p>
    <w:p w:rsidR="00FD6DE9" w:rsidRDefault="00FD6DE9">
      <w:pPr>
        <w:rPr>
          <w:noProof/>
          <w:lang w:eastAsia="ru-RU"/>
        </w:rPr>
      </w:pPr>
    </w:p>
    <w:p w:rsidR="00FD6DE9" w:rsidRDefault="00DC3F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Рекомендательный список литературы</w:t>
      </w:r>
    </w:p>
    <w:p w:rsidR="00FD6DE9" w:rsidRDefault="00FD6DE9">
      <w:pPr>
        <w:ind w:left="1134"/>
        <w:jc w:val="center"/>
        <w:rPr>
          <w:rFonts w:ascii="Times New Roman" w:hAnsi="Times New Roman" w:cs="Times New Roman"/>
          <w:b/>
          <w:color w:val="FF5050"/>
          <w:sz w:val="40"/>
          <w:szCs w:val="40"/>
        </w:rPr>
      </w:pPr>
    </w:p>
    <w:p w:rsidR="00FD6DE9" w:rsidRDefault="00DC3F87">
      <w:pPr>
        <w:ind w:left="1134"/>
        <w:jc w:val="center"/>
        <w:rPr>
          <w:rFonts w:ascii="Times New Roman" w:hAnsi="Times New Roman" w:cs="Times New Roman"/>
          <w:b/>
          <w:color w:val="FF5050"/>
          <w:sz w:val="40"/>
          <w:szCs w:val="40"/>
        </w:rPr>
      </w:pPr>
      <w:r>
        <w:rPr>
          <w:rFonts w:ascii="Times New Roman" w:hAnsi="Times New Roman" w:cs="Times New Roman"/>
          <w:b/>
          <w:color w:val="FF5050"/>
          <w:sz w:val="40"/>
          <w:szCs w:val="40"/>
        </w:rPr>
        <w:t>«О русской доблести и славе»</w:t>
      </w:r>
    </w:p>
    <w:p w:rsidR="00FD6DE9" w:rsidRDefault="00FD6DE9">
      <w:pPr>
        <w:ind w:right="-653"/>
        <w:rPr>
          <w:rFonts w:ascii="Times New Roman" w:hAnsi="Times New Roman" w:cs="Times New Roman"/>
          <w:sz w:val="28"/>
          <w:szCs w:val="28"/>
        </w:rPr>
      </w:pPr>
    </w:p>
    <w:p w:rsidR="00FD6DE9" w:rsidRDefault="00DB1978">
      <w:pPr>
        <w:ind w:left="1134" w:right="-6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</w:t>
      </w:r>
      <w:r w:rsidR="00DC3F8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Бесчасткина А.А.</w:t>
      </w:r>
    </w:p>
    <w:p w:rsidR="00FD6DE9" w:rsidRDefault="006F52CD">
      <w:pPr>
        <w:ind w:left="1134"/>
        <w:jc w:val="center"/>
        <w:rPr>
          <w:rFonts w:ascii="Times New Roman" w:hAnsi="Times New Roman" w:cs="Times New Roman"/>
          <w:color w:val="FF9900"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1" locked="0" layoutInCell="1" allowOverlap="1" wp14:anchorId="1F915D57" wp14:editId="26B68423">
            <wp:simplePos x="0" y="0"/>
            <wp:positionH relativeFrom="column">
              <wp:posOffset>751321</wp:posOffset>
            </wp:positionH>
            <wp:positionV relativeFrom="paragraph">
              <wp:posOffset>28055</wp:posOffset>
            </wp:positionV>
            <wp:extent cx="2600325" cy="1332865"/>
            <wp:effectExtent l="0" t="0" r="9525" b="635"/>
            <wp:wrapThrough wrapText="bothSides">
              <wp:wrapPolygon edited="0">
                <wp:start x="1582" y="0"/>
                <wp:lineTo x="0" y="309"/>
                <wp:lineTo x="0" y="20993"/>
                <wp:lineTo x="5222" y="21302"/>
                <wp:lineTo x="21521" y="21302"/>
                <wp:lineTo x="21521" y="19758"/>
                <wp:lineTo x="21363" y="3396"/>
                <wp:lineTo x="12976" y="926"/>
                <wp:lineTo x="5222" y="0"/>
                <wp:lineTo x="1582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6840e812cb67ef37abc8ac1a4da80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D6DE9" w:rsidRDefault="00FD6DE9">
      <w:pPr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FD6DE9" w:rsidRDefault="00FD6DE9">
      <w:pPr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6F52CD" w:rsidRDefault="006F52CD">
      <w:pPr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FD6DE9" w:rsidRDefault="006F52CD">
      <w:pPr>
        <w:ind w:lef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B1978">
        <w:rPr>
          <w:rFonts w:ascii="Times New Roman" w:hAnsi="Times New Roman" w:cs="Times New Roman"/>
          <w:sz w:val="28"/>
          <w:szCs w:val="28"/>
        </w:rPr>
        <w:t>арабель</w:t>
      </w:r>
      <w:r w:rsidR="00DC3F87">
        <w:rPr>
          <w:rFonts w:ascii="Times New Roman" w:hAnsi="Times New Roman" w:cs="Times New Roman"/>
          <w:sz w:val="28"/>
          <w:szCs w:val="28"/>
        </w:rPr>
        <w:t xml:space="preserve"> - 2015</w:t>
      </w:r>
    </w:p>
    <w:p w:rsidR="00FD6DE9" w:rsidRDefault="00DC3F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-201295</wp:posOffset>
            </wp:positionH>
            <wp:positionV relativeFrom="paragraph">
              <wp:posOffset>-443865</wp:posOffset>
            </wp:positionV>
            <wp:extent cx="3726180" cy="679450"/>
            <wp:effectExtent l="0" t="0" r="7620" b="6350"/>
            <wp:wrapThrough wrapText="bothSides">
              <wp:wrapPolygon edited="0">
                <wp:start x="0" y="0"/>
                <wp:lineTo x="0" y="21196"/>
                <wp:lineTo x="21534" y="21196"/>
                <wp:lineTo x="21534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17_html_727f501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618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10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Не раз великая держава наша приближалась к краю гибели, но спасало ее не богатство, не вооружение, а железное мужество ее сынов, не щадивших ни сил, ни жизни, лишь бы выжила Россия. Героизм – источник всякого человеческого величия.</w:t>
      </w:r>
    </w:p>
    <w:p w:rsidR="00FD6DE9" w:rsidRDefault="00FD6D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DE9" w:rsidRDefault="00DC3F8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Иоанн, </w:t>
      </w:r>
    </w:p>
    <w:p w:rsidR="00FD6DE9" w:rsidRDefault="00DC3F8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Митрополит Санкт – Петербургский и </w:t>
      </w:r>
    </w:p>
    <w:p w:rsidR="00FD6DE9" w:rsidRDefault="00DC3F8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Ладожский.</w:t>
      </w:r>
    </w:p>
    <w:p w:rsidR="00FD6DE9" w:rsidRDefault="00DC3F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Дорогие ребята, возможно, многие из вас,  в своих мечтах становятся героями, совершают подвиги, защищая своих родных и близких. Но так ли легко стать героем в реальной жизни?  А ведь примеров геройства, мужества, стойкости и храбрости в русской истории достаточно. Это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нашествие татаро-монголов, когда русским приходилось, не щадя себя, драться за каждый клочок родной земли, когда их многомиллионная армия вынуждена была неделями брать города, защищаемые одной-</w:t>
      </w:r>
    </w:p>
    <w:p w:rsidR="00FD6DE9" w:rsidRDefault="00DC3F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двумя сотнями героев. Или во время нашествия Наполеона мы встречаем безграничную силу, мужество и единение русских людей. А во время Великой Отечественной войны  героем был и каждый отдельный человек, и весь народ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предложенном вам списке представлена литература о русской доблести и славе, о героях, защищавших нашу родную землю, и проливавших кровь за нашу с вами спокойную жизнь.</w:t>
      </w:r>
    </w:p>
    <w:p w:rsidR="00FD6DE9" w:rsidRDefault="003359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DC3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пускай, далеко не каждый из вас сможет прославиться своими ратными подвигами, но все мы без исключения должны знать и помнить о военных подвигах русского народа!</w:t>
      </w:r>
    </w:p>
    <w:p w:rsidR="00FD6DE9" w:rsidRDefault="00DC3F87" w:rsidP="0033590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1348105" cy="1767205"/>
            <wp:effectExtent l="0" t="0" r="4445" b="4445"/>
            <wp:wrapThrough wrapText="bothSides">
              <wp:wrapPolygon edited="0">
                <wp:start x="0" y="0"/>
                <wp:lineTo x="0" y="21421"/>
                <wp:lineTo x="21366" y="21421"/>
                <wp:lineTo x="21366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-russkoj-doblesti-i-slav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176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Алексеев</w:t>
      </w:r>
      <w:r w:rsidR="00EE667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С.П. О русской доблести и славе [Текст] / С.П. Алексеев; О. Пархаев, худож. – М.: Махаон, 2013. – 240 с.: ил.</w:t>
      </w:r>
    </w:p>
    <w:p w:rsidR="00FD6DE9" w:rsidRDefault="00FD6D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DE9" w:rsidRDefault="00FD6D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DE9" w:rsidRDefault="00DC3F87" w:rsidP="003359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эту замечательную, красочно оформленную книгу вошли рассказы из русской истории, посвященные событиям Татаро – монгольского нашествия, Смутного времени, Петровской и Екатерининской эпохам, славным подвигам Суворова, выдающимся победам русского </w:t>
      </w:r>
    </w:p>
    <w:p w:rsidR="00FD6DE9" w:rsidRDefault="00DC3F87" w:rsidP="003359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народа над армией Наполеона в 1812 году и над фашистской Германией в Великой Отечественной войне 1941 – 1945 годов. Все они проникнуты чувством гордости за </w:t>
      </w:r>
      <w:r>
        <w:rPr>
          <w:rFonts w:ascii="Times New Roman" w:hAnsi="Times New Roman" w:cs="Times New Roman"/>
          <w:sz w:val="28"/>
          <w:szCs w:val="28"/>
        </w:rPr>
        <w:lastRenderedPageBreak/>
        <w:t>исторический путь России любви к родной земле.</w:t>
      </w:r>
    </w:p>
    <w:p w:rsidR="00FD6DE9" w:rsidRDefault="00DC3F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вас возникло желание подробнее познакомит</w:t>
      </w:r>
      <w:r w:rsidR="0033590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с подвигами русского народа, узнать о героях – богатырях, о защитниках Отечества, то рекомендуем уделить внимание  следующим литературным произведениям:</w:t>
      </w:r>
    </w:p>
    <w:p w:rsidR="00335902" w:rsidRDefault="00335902">
      <w:pPr>
        <w:spacing w:line="360" w:lineRule="auto"/>
        <w:ind w:firstLine="1134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3" behindDoc="1" locked="0" layoutInCell="1" allowOverlap="1" wp14:anchorId="087FDBF9" wp14:editId="2C26963B">
            <wp:simplePos x="0" y="0"/>
            <wp:positionH relativeFrom="column">
              <wp:posOffset>12065</wp:posOffset>
            </wp:positionH>
            <wp:positionV relativeFrom="paragraph">
              <wp:posOffset>466725</wp:posOffset>
            </wp:positionV>
            <wp:extent cx="1306195" cy="1847850"/>
            <wp:effectExtent l="0" t="0" r="8255" b="0"/>
            <wp:wrapThrough wrapText="bothSides">
              <wp:wrapPolygon edited="0">
                <wp:start x="0" y="0"/>
                <wp:lineTo x="0" y="21377"/>
                <wp:lineTo x="21421" y="21377"/>
                <wp:lineTo x="21421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.P._Anikin__Bogatyrskaya_zastav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F87">
        <w:rPr>
          <w:rFonts w:ascii="Times New Roman" w:hAnsi="Times New Roman" w:cs="Times New Roman"/>
          <w:sz w:val="40"/>
          <w:szCs w:val="40"/>
        </w:rPr>
        <w:t xml:space="preserve">             </w:t>
      </w:r>
    </w:p>
    <w:p w:rsidR="00FD6DE9" w:rsidRDefault="00DC3F87" w:rsidP="00335902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>Богатырская застава [Текст]: девять былин / В.П. Аникин, сост.; И. Архипов, худож. – М.: Дет. лит.,2012. – 127 с.: ил.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902" w:rsidRDefault="00DC3F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тема былин, включенных в  этот богато иллюстрированный сборник – любовь к Родине, верность своему</w:t>
      </w:r>
    </w:p>
    <w:p w:rsidR="00FD6DE9" w:rsidRDefault="00DC3F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долгу и призванию – защищать свою землю Русскую.</w:t>
      </w:r>
    </w:p>
    <w:p w:rsidR="00FD6DE9" w:rsidRDefault="00335902">
      <w:pPr>
        <w:tabs>
          <w:tab w:val="left" w:pos="23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24CA13A8" wp14:editId="7760D00C">
            <wp:simplePos x="0" y="0"/>
            <wp:positionH relativeFrom="column">
              <wp:posOffset>-3810</wp:posOffset>
            </wp:positionH>
            <wp:positionV relativeFrom="paragraph">
              <wp:posOffset>327025</wp:posOffset>
            </wp:positionV>
            <wp:extent cx="1304925" cy="1703705"/>
            <wp:effectExtent l="0" t="0" r="9525" b="0"/>
            <wp:wrapThrough wrapText="bothSides">
              <wp:wrapPolygon edited="0">
                <wp:start x="0" y="0"/>
                <wp:lineTo x="0" y="21254"/>
                <wp:lineTo x="21442" y="21254"/>
                <wp:lineTo x="214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mi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70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F87">
        <w:rPr>
          <w:rFonts w:ascii="Times New Roman" w:hAnsi="Times New Roman" w:cs="Times New Roman"/>
          <w:sz w:val="28"/>
          <w:szCs w:val="28"/>
        </w:rPr>
        <w:tab/>
      </w:r>
    </w:p>
    <w:p w:rsidR="00FD6DE9" w:rsidRDefault="00DC3F87">
      <w:pPr>
        <w:tabs>
          <w:tab w:val="left" w:pos="237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землю Русскую [Текст]: древнерусские повести / Л.А. Дмитриев, сост.; И. Архипов, худож. – М.: Дет. </w:t>
      </w:r>
      <w:r w:rsidR="00335902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лит.,2012. – 124 с.:</w:t>
      </w:r>
    </w:p>
    <w:p w:rsidR="00335902" w:rsidRDefault="00335902" w:rsidP="00335902">
      <w:pPr>
        <w:tabs>
          <w:tab w:val="left" w:pos="23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DE9" w:rsidRDefault="00DC3F87" w:rsidP="00335902">
      <w:pPr>
        <w:tabs>
          <w:tab w:val="left" w:pos="23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книге представлены наиболее интересные и совершенные в литературном отношении памятники древнерусской литературы. Эти повести примечательны не только тем, что именно в них отразилось начало монголо – татарского завоевания, но и первая </w:t>
      </w:r>
    </w:p>
    <w:p w:rsidR="00FD6DE9" w:rsidRDefault="00DC3F87" w:rsidP="00335902">
      <w:pPr>
        <w:tabs>
          <w:tab w:val="left" w:pos="23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победа Руси над иноземными </w:t>
      </w:r>
    </w:p>
    <w:p w:rsidR="00FD6DE9" w:rsidRDefault="00DC3F87" w:rsidP="00335902">
      <w:pPr>
        <w:tabs>
          <w:tab w:val="left" w:pos="23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завоевателями.</w:t>
      </w:r>
    </w:p>
    <w:p w:rsidR="00FD6DE9" w:rsidRDefault="00DC3F87">
      <w:pPr>
        <w:tabs>
          <w:tab w:val="left" w:pos="237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84455</wp:posOffset>
            </wp:positionV>
            <wp:extent cx="1177925" cy="1676400"/>
            <wp:effectExtent l="0" t="0" r="3175" b="0"/>
            <wp:wrapThrough wrapText="bothSides">
              <wp:wrapPolygon edited="0">
                <wp:start x="0" y="0"/>
                <wp:lineTo x="0" y="21355"/>
                <wp:lineTo x="21309" y="21355"/>
                <wp:lineTo x="21309" y="0"/>
                <wp:lineTo x="0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7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9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Шторм</w:t>
      </w:r>
      <w:r w:rsidR="0099545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Г. Подвиг Святослава [Текст] / Г.Шторм; В. Колесников, худож. – Новосибирск: Зап. – сиб. книж. изд – во, 1984. – 56с.</w:t>
      </w:r>
    </w:p>
    <w:p w:rsidR="00FD6DE9" w:rsidRDefault="00DC3F87">
      <w:pPr>
        <w:tabs>
          <w:tab w:val="left" w:pos="23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книга расскажет вам о жизни и походах Святослава, князя киевского, объединившего Киевскую Русь с Приазовской. О том,  как князь храбро сражался с византийским императором на Дунае, помогал болгарам в борьбе с Византией.</w:t>
      </w:r>
    </w:p>
    <w:p w:rsidR="00335902" w:rsidRDefault="00335902">
      <w:pPr>
        <w:tabs>
          <w:tab w:val="left" w:pos="237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 wp14:anchorId="7A2E5CD0" wp14:editId="5FAB9969">
            <wp:simplePos x="0" y="0"/>
            <wp:positionH relativeFrom="margin">
              <wp:posOffset>2540</wp:posOffset>
            </wp:positionH>
            <wp:positionV relativeFrom="margin">
              <wp:posOffset>4328160</wp:posOffset>
            </wp:positionV>
            <wp:extent cx="1181100" cy="1653540"/>
            <wp:effectExtent l="0" t="0" r="0" b="381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0010401007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477" w:rsidRDefault="00DC3F87">
      <w:pPr>
        <w:tabs>
          <w:tab w:val="left" w:pos="237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Орлова</w:t>
      </w:r>
      <w:r w:rsidR="0099545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Н. Герои русских былин [Текст] / Н. Орлова. </w:t>
      </w:r>
      <w:r w:rsidR="00560477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477">
        <w:rPr>
          <w:rFonts w:ascii="Times New Roman" w:hAnsi="Times New Roman" w:cs="Times New Roman"/>
          <w:b/>
          <w:sz w:val="28"/>
          <w:szCs w:val="28"/>
        </w:rPr>
        <w:t>М.: Белый город, 2005. – 47 с.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D6DE9" w:rsidRPr="00560477" w:rsidRDefault="00DC3F87">
      <w:pPr>
        <w:tabs>
          <w:tab w:val="left" w:pos="237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Главные герои этой книги -  богатыри. Все в их деянии </w:t>
      </w:r>
      <w:r>
        <w:rPr>
          <w:rFonts w:ascii="Times New Roman" w:hAnsi="Times New Roman" w:cs="Times New Roman"/>
          <w:sz w:val="28"/>
          <w:szCs w:val="28"/>
        </w:rPr>
        <w:lastRenderedPageBreak/>
        <w:t>величаво, крупно, удивительно. Илья Муромец, Добрыня Никитич, Алеша Попович, Микула Селянинович… Едва заслышав эти имена, вы сразу понимаете, что речь пойдет о былинах. Автор книги с уважением и гордостью рассказывает о том, каких могучих и славных богатырей рождала земля Русская; воспевает их подвиги и бесконечную любовь к Родине.</w:t>
      </w:r>
    </w:p>
    <w:p w:rsidR="00560477" w:rsidRDefault="00487F62" w:rsidP="00D40DAC">
      <w:pPr>
        <w:tabs>
          <w:tab w:val="left" w:pos="237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9504" behindDoc="1" locked="0" layoutInCell="1" allowOverlap="1" wp14:anchorId="792D7ACB" wp14:editId="60CCBAF3">
            <wp:simplePos x="0" y="0"/>
            <wp:positionH relativeFrom="column">
              <wp:posOffset>-65405</wp:posOffset>
            </wp:positionH>
            <wp:positionV relativeFrom="paragraph">
              <wp:posOffset>85090</wp:posOffset>
            </wp:positionV>
            <wp:extent cx="1447165" cy="1895475"/>
            <wp:effectExtent l="133350" t="114300" r="153035" b="161925"/>
            <wp:wrapThrough wrapText="bothSides">
              <wp:wrapPolygon edited="0">
                <wp:start x="-1137" y="-1303"/>
                <wp:lineTo x="-1990" y="-868"/>
                <wp:lineTo x="-1990" y="19972"/>
                <wp:lineTo x="-1422" y="23228"/>
                <wp:lineTo x="23031" y="23228"/>
                <wp:lineTo x="23600" y="19972"/>
                <wp:lineTo x="23600" y="2605"/>
                <wp:lineTo x="22747" y="-651"/>
                <wp:lineTo x="22747" y="-1303"/>
                <wp:lineTo x="-1137" y="-1303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4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895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F87">
        <w:rPr>
          <w:rFonts w:ascii="Times New Roman" w:hAnsi="Times New Roman" w:cs="Times New Roman"/>
          <w:b/>
          <w:sz w:val="28"/>
          <w:szCs w:val="28"/>
        </w:rPr>
        <w:t>Крутогоров</w:t>
      </w:r>
      <w:r w:rsidR="00995452">
        <w:rPr>
          <w:rFonts w:ascii="Times New Roman" w:hAnsi="Times New Roman" w:cs="Times New Roman"/>
          <w:b/>
          <w:sz w:val="28"/>
          <w:szCs w:val="28"/>
        </w:rPr>
        <w:t>,</w:t>
      </w:r>
      <w:r w:rsidR="00DC3F87">
        <w:rPr>
          <w:rFonts w:ascii="Times New Roman" w:hAnsi="Times New Roman" w:cs="Times New Roman"/>
          <w:b/>
          <w:sz w:val="28"/>
          <w:szCs w:val="28"/>
        </w:rPr>
        <w:t xml:space="preserve"> Ю. Александр Невский [Текст]/Ю. Крутогоров; А. Чаузов, худож. – М.: Белый город, 2004. – 47 с.: ил.</w:t>
      </w:r>
    </w:p>
    <w:p w:rsidR="00560477" w:rsidRDefault="00560477" w:rsidP="00D40DAC">
      <w:pPr>
        <w:tabs>
          <w:tab w:val="left" w:pos="23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Прочитав эту повесть</w:t>
      </w:r>
      <w:r w:rsidR="00DC3F87">
        <w:rPr>
          <w:rFonts w:ascii="Times New Roman" w:hAnsi="Times New Roman" w:cs="Times New Roman"/>
          <w:sz w:val="28"/>
          <w:szCs w:val="28"/>
        </w:rPr>
        <w:t xml:space="preserve"> о князе Александре Невском,</w:t>
      </w:r>
      <w:r>
        <w:rPr>
          <w:rFonts w:ascii="Times New Roman" w:hAnsi="Times New Roman" w:cs="Times New Roman"/>
          <w:sz w:val="28"/>
          <w:szCs w:val="28"/>
        </w:rPr>
        <w:t xml:space="preserve"> вы узнаете о его недолгой, но героической жизни. Прожил он сорок три года</w:t>
      </w:r>
      <w:r w:rsidR="00D40DAC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, совершив два равновеликих подвига, был </w:t>
      </w:r>
      <w:r w:rsidR="00D40DAC">
        <w:rPr>
          <w:rFonts w:ascii="Times New Roman" w:hAnsi="Times New Roman" w:cs="Times New Roman"/>
          <w:sz w:val="28"/>
          <w:szCs w:val="28"/>
        </w:rPr>
        <w:t xml:space="preserve">причислен церковью к лику </w:t>
      </w:r>
      <w:r w:rsidR="00D40DAC">
        <w:rPr>
          <w:rFonts w:ascii="Times New Roman" w:hAnsi="Times New Roman" w:cs="Times New Roman"/>
          <w:sz w:val="28"/>
          <w:szCs w:val="28"/>
        </w:rPr>
        <w:lastRenderedPageBreak/>
        <w:t>Святых. И спасал он Русь от врагов не только воинской доблесть, но и мудрым смирением.</w:t>
      </w:r>
    </w:p>
    <w:p w:rsidR="007475BF" w:rsidRDefault="007475BF" w:rsidP="00D40DAC">
      <w:pPr>
        <w:tabs>
          <w:tab w:val="left" w:pos="2370"/>
        </w:tabs>
        <w:spacing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38" behindDoc="1" locked="0" layoutInCell="1" allowOverlap="1" wp14:anchorId="2BFC48F5" wp14:editId="08879CAC">
            <wp:simplePos x="0" y="0"/>
            <wp:positionH relativeFrom="column">
              <wp:posOffset>39370</wp:posOffset>
            </wp:positionH>
            <wp:positionV relativeFrom="paragraph">
              <wp:posOffset>83185</wp:posOffset>
            </wp:positionV>
            <wp:extent cx="1214755" cy="1581785"/>
            <wp:effectExtent l="0" t="0" r="4445" b="0"/>
            <wp:wrapThrough wrapText="bothSides">
              <wp:wrapPolygon edited="0">
                <wp:start x="0" y="0"/>
                <wp:lineTo x="0" y="21331"/>
                <wp:lineTo x="21340" y="21331"/>
                <wp:lineTo x="21340" y="0"/>
                <wp:lineTo x="0" y="0"/>
              </wp:wrapPolygon>
            </wp:wrapThrough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2027014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0" t="5563" r="1207" b="5950"/>
                    <a:stretch/>
                  </pic:blipFill>
                  <pic:spPr bwMode="auto">
                    <a:xfrm>
                      <a:off x="0" y="0"/>
                      <a:ext cx="1214755" cy="1581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Митяев</w:t>
      </w:r>
      <w:r w:rsidR="0099545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А. Рассказы о русском флоте </w:t>
      </w:r>
      <w:r w:rsidRPr="007475B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[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Текст</w:t>
      </w:r>
      <w:r w:rsidRPr="007475B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/ А. Митяев. – М.: Малыш, 1984. – 94 с.: ил.</w:t>
      </w:r>
    </w:p>
    <w:p w:rsidR="00335902" w:rsidRDefault="00335902" w:rsidP="00D40DAC">
      <w:pPr>
        <w:tabs>
          <w:tab w:val="left" w:pos="2370"/>
        </w:tabs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408A8" w:rsidRDefault="007475BF" w:rsidP="00D40DAC">
      <w:pPr>
        <w:tabs>
          <w:tab w:val="left" w:pos="2370"/>
        </w:tabs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Российский флот совершал кругосветные плавания, открывал неведомые земли и воевал </w:t>
      </w:r>
      <w:r w:rsidR="00E408A8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защищал</w:t>
      </w:r>
      <w:r w:rsidR="00E408A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страну от врагов. В морских сражениях было одержано много славных побед. Никогда не забудутся имена </w:t>
      </w:r>
    </w:p>
    <w:p w:rsidR="007475BF" w:rsidRDefault="00E408A8" w:rsidP="00D40DAC">
      <w:pPr>
        <w:tabs>
          <w:tab w:val="left" w:pos="2370"/>
        </w:tabs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мужественных адмиралов, отважных матросов прежнего времени. О некоторых из них и рассказывается в этой книге.</w:t>
      </w:r>
    </w:p>
    <w:p w:rsidR="00DB03A3" w:rsidRDefault="00DB03A3" w:rsidP="00D40DAC">
      <w:pPr>
        <w:tabs>
          <w:tab w:val="left" w:pos="2370"/>
        </w:tabs>
        <w:spacing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408A8" w:rsidRDefault="00C52A5B" w:rsidP="00D40DAC">
      <w:pPr>
        <w:tabs>
          <w:tab w:val="left" w:pos="2370"/>
        </w:tabs>
        <w:spacing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52A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7696" behindDoc="1" locked="0" layoutInCell="1" allowOverlap="1" wp14:anchorId="444F1284" wp14:editId="288618FD">
            <wp:simplePos x="0" y="0"/>
            <wp:positionH relativeFrom="column">
              <wp:posOffset>24765</wp:posOffset>
            </wp:positionH>
            <wp:positionV relativeFrom="paragraph">
              <wp:posOffset>43180</wp:posOffset>
            </wp:positionV>
            <wp:extent cx="1590675" cy="1787525"/>
            <wp:effectExtent l="0" t="0" r="9525" b="3175"/>
            <wp:wrapThrough wrapText="bothSides">
              <wp:wrapPolygon edited="0">
                <wp:start x="0" y="0"/>
                <wp:lineTo x="0" y="21408"/>
                <wp:lineTo x="21471" y="21408"/>
                <wp:lineTo x="21471" y="0"/>
                <wp:lineTo x="0" y="0"/>
              </wp:wrapPolygon>
            </wp:wrapThrough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1155208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78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2A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Капица</w:t>
      </w:r>
      <w:r w:rsidR="0099545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П. Черноморцы </w:t>
      </w:r>
      <w:r w:rsidRPr="008018A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[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Текст</w:t>
      </w:r>
      <w:r w:rsidRPr="008018A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 повесть</w:t>
      </w:r>
      <w:r w:rsidR="008018A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/ П. Капица; В. Шевченко, худож. – Л.: Дет. лит., 1990. – 110 с.: ил.</w:t>
      </w:r>
    </w:p>
    <w:p w:rsidR="00DB03A3" w:rsidRDefault="00DB03A3" w:rsidP="00D40DAC">
      <w:pPr>
        <w:tabs>
          <w:tab w:val="left" w:pos="2370"/>
        </w:tabs>
        <w:spacing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018A9" w:rsidRDefault="008018A9" w:rsidP="00D40DAC">
      <w:pPr>
        <w:tabs>
          <w:tab w:val="left" w:pos="2370"/>
        </w:tabs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018A9">
        <w:rPr>
          <w:rFonts w:ascii="Times New Roman" w:hAnsi="Times New Roman" w:cs="Times New Roman"/>
          <w:noProof/>
          <w:sz w:val="28"/>
          <w:szCs w:val="28"/>
          <w:lang w:eastAsia="ru-RU"/>
        </w:rPr>
        <w:t>Повесть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 двух героических катерниках – черноморцах Дмитрии Глухове и Петре Чеслере, прослави</w:t>
      </w:r>
      <w:r w:rsidR="000A6E23">
        <w:rPr>
          <w:rFonts w:ascii="Times New Roman" w:hAnsi="Times New Roman" w:cs="Times New Roman"/>
          <w:noProof/>
          <w:sz w:val="28"/>
          <w:szCs w:val="28"/>
          <w:lang w:eastAsia="ru-RU"/>
        </w:rPr>
        <w:t>вшихся во время</w:t>
      </w:r>
      <w:r w:rsidR="00FA5A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Великой Отечественной войны. О том, как не жалея жизни, сражались храбрые моряки, защищая морские рубежи нашей Родины.</w:t>
      </w:r>
    </w:p>
    <w:p w:rsidR="00DB03A3" w:rsidRDefault="00DB03A3" w:rsidP="00D40DAC">
      <w:pPr>
        <w:tabs>
          <w:tab w:val="left" w:pos="2370"/>
        </w:tabs>
        <w:spacing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 wp14:anchorId="28905FE8" wp14:editId="45BC059F">
            <wp:simplePos x="0" y="0"/>
            <wp:positionH relativeFrom="column">
              <wp:posOffset>40640</wp:posOffset>
            </wp:positionH>
            <wp:positionV relativeFrom="paragraph">
              <wp:posOffset>149225</wp:posOffset>
            </wp:positionV>
            <wp:extent cx="990600" cy="1523365"/>
            <wp:effectExtent l="0" t="0" r="0" b="635"/>
            <wp:wrapThrough wrapText="bothSides">
              <wp:wrapPolygon edited="0">
                <wp:start x="0" y="0"/>
                <wp:lineTo x="0" y="21339"/>
                <wp:lineTo x="21185" y="21339"/>
                <wp:lineTo x="21185" y="0"/>
                <wp:lineTo x="0" y="0"/>
              </wp:wrapPolygon>
            </wp:wrapThrough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132720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52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3A3" w:rsidRDefault="00995452" w:rsidP="00D40DAC">
      <w:pPr>
        <w:tabs>
          <w:tab w:val="left" w:pos="2370"/>
        </w:tabs>
        <w:spacing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9545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Алексеев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,</w:t>
      </w:r>
      <w:r w:rsidRPr="0099545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С. Сто рассказов о войне </w:t>
      </w:r>
      <w:r w:rsidRPr="0099545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[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Текст</w:t>
      </w:r>
      <w:r w:rsidRPr="0099545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: сборник / </w:t>
      </w:r>
      <w:r w:rsidR="00EE66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С. Алексеев. – М.: АСТ, 2013. – 348 с.</w:t>
      </w:r>
    </w:p>
    <w:p w:rsidR="00DB03A3" w:rsidRPr="00DB03A3" w:rsidRDefault="009365ED" w:rsidP="00D40DAC">
      <w:pPr>
        <w:tabs>
          <w:tab w:val="left" w:pos="2370"/>
        </w:tabs>
        <w:spacing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365E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В этой книге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героический подвиг нашего народа в Великой Отечественой войне поведан не сухим, казенным языком фактов, но многоголосьем реальных людей, переживших славные и страшные годы 1941- 1945.</w:t>
      </w:r>
      <w:r w:rsidR="0098187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Какими они были, - люди, отстоявшие свободу и независимость, и уничтожившие фашистскую </w:t>
      </w:r>
    </w:p>
    <w:p w:rsidR="00EE6675" w:rsidRDefault="00981877" w:rsidP="00D40DAC">
      <w:pPr>
        <w:tabs>
          <w:tab w:val="left" w:pos="2370"/>
        </w:tabs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чуму? Талант известного писателя Сергея Алексеева позволяет нам увидеть их, как живых</w:t>
      </w:r>
      <w:r w:rsidR="00DB03A3">
        <w:rPr>
          <w:rFonts w:ascii="Times New Roman" w:hAnsi="Times New Roman" w:cs="Times New Roman"/>
          <w:noProof/>
          <w:sz w:val="28"/>
          <w:szCs w:val="28"/>
          <w:lang w:eastAsia="ru-RU"/>
        </w:rPr>
        <w:t>, и запомнить навсегда.</w:t>
      </w:r>
    </w:p>
    <w:p w:rsidR="00464331" w:rsidRDefault="00464331" w:rsidP="00D40DAC">
      <w:pPr>
        <w:tabs>
          <w:tab w:val="left" w:pos="2370"/>
        </w:tabs>
        <w:spacing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1270</wp:posOffset>
            </wp:positionV>
            <wp:extent cx="128524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130" y="21360"/>
                <wp:lineTo x="21130" y="0"/>
                <wp:lineTo x="0" y="0"/>
              </wp:wrapPolygon>
            </wp:wrapThrough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82888-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Военно – патриотическая хрестоматия для детей </w:t>
      </w:r>
      <w:r w:rsidRPr="004643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[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Текст</w:t>
      </w:r>
      <w:r w:rsidRPr="004643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/ </w:t>
      </w:r>
      <w:r w:rsidR="002822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А. Рахманова, сост. – М.: Аст, 2015. – 480 с.</w:t>
      </w:r>
    </w:p>
    <w:p w:rsidR="002822E6" w:rsidRDefault="002822E6" w:rsidP="00D40DAC">
      <w:pPr>
        <w:tabs>
          <w:tab w:val="left" w:pos="2370"/>
        </w:tabs>
        <w:spacing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822E6" w:rsidRDefault="002822E6" w:rsidP="00D40DAC">
      <w:pPr>
        <w:tabs>
          <w:tab w:val="left" w:pos="2370"/>
        </w:tabs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Патриотизм. Это стремление сделать свою страну краше, богаче, крепче, счастливее. Это источник мужества, стойкости, силы народа.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Утратив патриотизм</w:t>
      </w:r>
      <w:r w:rsidR="003A0E4A">
        <w:rPr>
          <w:rFonts w:ascii="Times New Roman" w:hAnsi="Times New Roman" w:cs="Times New Roman"/>
          <w:noProof/>
          <w:sz w:val="28"/>
          <w:szCs w:val="28"/>
          <w:lang w:eastAsia="ru-RU"/>
        </w:rPr>
        <w:t>, мы потеряем себя как народ, способный на великие свершения.</w:t>
      </w:r>
      <w:r w:rsidR="004E46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Прививать любовь к Отечеству можно читая с детства книги о героях своей Родины</w:t>
      </w:r>
      <w:r w:rsidR="00D908D8">
        <w:rPr>
          <w:rFonts w:ascii="Times New Roman" w:hAnsi="Times New Roman" w:cs="Times New Roman"/>
          <w:noProof/>
          <w:sz w:val="28"/>
          <w:szCs w:val="28"/>
          <w:lang w:eastAsia="ru-RU"/>
        </w:rPr>
        <w:t>. Знать, кто такой Алеша Попович, Добрыня Никитич, Илья Муромец. Сопереживать и знаменитым полководцам и простым солдатам. Не путаться в фамилиях Кутузова, Жуковского, Невского…В этой книге собраны лучшие произведения русской классической литературы, посвященные любви к Родине.</w:t>
      </w:r>
    </w:p>
    <w:p w:rsidR="005D3AE5" w:rsidRPr="002822E6" w:rsidRDefault="005D3AE5" w:rsidP="00D40DAC">
      <w:pPr>
        <w:tabs>
          <w:tab w:val="left" w:pos="2370"/>
        </w:tabs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95452" w:rsidRPr="008018A9" w:rsidRDefault="00995452" w:rsidP="00D40DAC">
      <w:pPr>
        <w:tabs>
          <w:tab w:val="left" w:pos="2370"/>
        </w:tabs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40DAC" w:rsidRPr="00D40DAC" w:rsidRDefault="00D40DAC" w:rsidP="00D40DAC">
      <w:pPr>
        <w:tabs>
          <w:tab w:val="left" w:pos="23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DE9" w:rsidRDefault="00FD6DE9" w:rsidP="00D40DAC">
      <w:pPr>
        <w:tabs>
          <w:tab w:val="left" w:pos="23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DE9" w:rsidRDefault="00FD6DE9" w:rsidP="00D40DAC">
      <w:pPr>
        <w:tabs>
          <w:tab w:val="left" w:pos="23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DE9" w:rsidRDefault="00DC3F87" w:rsidP="00D40DA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D6DE9" w:rsidRDefault="00FD6DE9" w:rsidP="00D40DAC">
      <w:pPr>
        <w:spacing w:line="360" w:lineRule="auto"/>
        <w:ind w:left="1134"/>
        <w:jc w:val="both"/>
        <w:rPr>
          <w:rFonts w:ascii="Times New Roman" w:hAnsi="Times New Roman" w:cs="Times New Roman"/>
          <w:sz w:val="40"/>
          <w:szCs w:val="40"/>
        </w:rPr>
      </w:pPr>
    </w:p>
    <w:p w:rsidR="00FD6DE9" w:rsidRDefault="00FD6DE9" w:rsidP="00D40DAC">
      <w:pPr>
        <w:spacing w:line="360" w:lineRule="auto"/>
        <w:ind w:left="1134"/>
        <w:jc w:val="both"/>
        <w:rPr>
          <w:rFonts w:ascii="Times New Roman" w:hAnsi="Times New Roman" w:cs="Times New Roman"/>
          <w:sz w:val="40"/>
          <w:szCs w:val="40"/>
        </w:rPr>
      </w:pPr>
    </w:p>
    <w:p w:rsidR="00FD6DE9" w:rsidRDefault="00FD6DE9" w:rsidP="00D40DAC">
      <w:pPr>
        <w:spacing w:line="360" w:lineRule="auto"/>
        <w:ind w:left="1134"/>
        <w:jc w:val="both"/>
        <w:rPr>
          <w:rFonts w:ascii="Times New Roman" w:hAnsi="Times New Roman" w:cs="Times New Roman"/>
          <w:sz w:val="40"/>
          <w:szCs w:val="40"/>
        </w:rPr>
      </w:pPr>
    </w:p>
    <w:p w:rsidR="00FD6DE9" w:rsidRDefault="00FD6DE9" w:rsidP="00D40DAC">
      <w:pPr>
        <w:spacing w:line="360" w:lineRule="auto"/>
        <w:ind w:left="1134"/>
        <w:jc w:val="both"/>
        <w:rPr>
          <w:rFonts w:ascii="Times New Roman" w:hAnsi="Times New Roman" w:cs="Times New Roman"/>
          <w:sz w:val="40"/>
          <w:szCs w:val="40"/>
        </w:rPr>
      </w:pPr>
    </w:p>
    <w:p w:rsidR="00FD6DE9" w:rsidRDefault="00DC3F87" w:rsidP="00D40DAC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</w:p>
    <w:p w:rsidR="00FD6DE9" w:rsidRDefault="00DC3F87" w:rsidP="00D40DAC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D6DE9" w:rsidRDefault="00FD6DE9" w:rsidP="00D40DAC">
      <w:pPr>
        <w:spacing w:line="360" w:lineRule="auto"/>
        <w:ind w:left="1134"/>
        <w:jc w:val="center"/>
        <w:rPr>
          <w:rFonts w:ascii="Times New Roman" w:hAnsi="Times New Roman" w:cs="Times New Roman"/>
          <w:sz w:val="40"/>
          <w:szCs w:val="40"/>
        </w:rPr>
      </w:pPr>
    </w:p>
    <w:p w:rsidR="00FD6DE9" w:rsidRDefault="00FD6DE9">
      <w:pPr>
        <w:ind w:left="1134"/>
        <w:jc w:val="center"/>
        <w:rPr>
          <w:rFonts w:ascii="Times New Roman" w:hAnsi="Times New Roman" w:cs="Times New Roman"/>
          <w:sz w:val="40"/>
          <w:szCs w:val="40"/>
        </w:rPr>
      </w:pPr>
    </w:p>
    <w:p w:rsidR="00FD6DE9" w:rsidRDefault="00FD6DE9">
      <w:pPr>
        <w:ind w:left="1134"/>
        <w:jc w:val="center"/>
        <w:rPr>
          <w:rFonts w:ascii="Times New Roman" w:hAnsi="Times New Roman" w:cs="Times New Roman"/>
          <w:color w:val="FF9900"/>
          <w:sz w:val="40"/>
          <w:szCs w:val="40"/>
        </w:rPr>
      </w:pPr>
    </w:p>
    <w:sectPr w:rsidR="00FD6DE9" w:rsidSect="00335902">
      <w:footerReference w:type="default" r:id="rId19"/>
      <w:pgSz w:w="8419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A0C" w:rsidRDefault="00A55A0C">
      <w:pPr>
        <w:spacing w:after="0" w:line="240" w:lineRule="auto"/>
      </w:pPr>
      <w:r>
        <w:separator/>
      </w:r>
    </w:p>
  </w:endnote>
  <w:endnote w:type="continuationSeparator" w:id="0">
    <w:p w:rsidR="00A55A0C" w:rsidRDefault="00A55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5122207"/>
      <w:docPartObj>
        <w:docPartGallery w:val="Page Numbers (Bottom of Page)"/>
        <w:docPartUnique/>
      </w:docPartObj>
    </w:sdtPr>
    <w:sdtEndPr/>
    <w:sdtContent>
      <w:p w:rsidR="00FD6DE9" w:rsidRDefault="00DC3F8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2CD">
          <w:rPr>
            <w:noProof/>
          </w:rPr>
          <w:t>2</w:t>
        </w:r>
        <w:r>
          <w:fldChar w:fldCharType="end"/>
        </w:r>
      </w:p>
    </w:sdtContent>
  </w:sdt>
  <w:p w:rsidR="00FD6DE9" w:rsidRDefault="00FD6D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A0C" w:rsidRDefault="00A55A0C">
      <w:pPr>
        <w:spacing w:after="0" w:line="240" w:lineRule="auto"/>
      </w:pPr>
      <w:r>
        <w:separator/>
      </w:r>
    </w:p>
  </w:footnote>
  <w:footnote w:type="continuationSeparator" w:id="0">
    <w:p w:rsidR="00A55A0C" w:rsidRDefault="00A55A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E9"/>
    <w:rsid w:val="00066786"/>
    <w:rsid w:val="000A6E23"/>
    <w:rsid w:val="000C710F"/>
    <w:rsid w:val="002278B7"/>
    <w:rsid w:val="002822E6"/>
    <w:rsid w:val="00335902"/>
    <w:rsid w:val="003A0E4A"/>
    <w:rsid w:val="003E1B39"/>
    <w:rsid w:val="00464331"/>
    <w:rsid w:val="00487F62"/>
    <w:rsid w:val="004E46F5"/>
    <w:rsid w:val="004E7AFC"/>
    <w:rsid w:val="00560477"/>
    <w:rsid w:val="005D3AE5"/>
    <w:rsid w:val="006F52CD"/>
    <w:rsid w:val="007475BF"/>
    <w:rsid w:val="008018A9"/>
    <w:rsid w:val="009365ED"/>
    <w:rsid w:val="00981877"/>
    <w:rsid w:val="00995452"/>
    <w:rsid w:val="00A55A0C"/>
    <w:rsid w:val="00C52A5B"/>
    <w:rsid w:val="00D40DAC"/>
    <w:rsid w:val="00D908D8"/>
    <w:rsid w:val="00DB03A3"/>
    <w:rsid w:val="00DB1978"/>
    <w:rsid w:val="00DC3F87"/>
    <w:rsid w:val="00E408A8"/>
    <w:rsid w:val="00EE6675"/>
    <w:rsid w:val="00FA5A33"/>
    <w:rsid w:val="00FD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6CCFD-84B0-41AF-B20D-CD5842F5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A2DC8-5503-4C60-AB9D-112ED2CF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1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Children</dc:creator>
  <cp:keywords/>
  <dc:description/>
  <cp:lastModifiedBy>User</cp:lastModifiedBy>
  <cp:revision>21</cp:revision>
  <dcterms:created xsi:type="dcterms:W3CDTF">2015-10-13T05:33:00Z</dcterms:created>
  <dcterms:modified xsi:type="dcterms:W3CDTF">2016-01-29T04:32:00Z</dcterms:modified>
</cp:coreProperties>
</file>